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31.05.2021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A4C8"/>
                <w:sz w:val="22"/>
              </w:rPr>
            </w:pPr>
            <w:r>
              <w:rPr>
                <w:rFonts w:ascii="Arial" w:hAnsi="Arial"/>
                <w:color w:val="00A4C8"/>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128</w:t>
      </w:r>
    </w:p>
    <w:p>
      <w:pPr>
        <w:spacing w:line="360" w:lineRule="auto"/>
        <w:ind w:right="23"/>
        <w:rPr>
          <w:rFonts w:ascii="Arial" w:hAnsi="Arial" w:cs="Arial"/>
          <w:b/>
        </w:rPr>
      </w:pPr>
      <w:r>
        <w:rPr>
          <w:rFonts w:ascii="Arial" w:hAnsi="Arial" w:cs="Arial"/>
          <w:b/>
          <w:sz w:val="30"/>
          <w:szCs w:val="30"/>
        </w:rPr>
        <w:t xml:space="preserve">Kunst-Donnerstage mit geführten Spaziergängen zur Sommerausstellung „Alltagsmenschen“ </w:t>
      </w:r>
    </w:p>
    <w:p>
      <w:pPr>
        <w:spacing w:line="360" w:lineRule="auto"/>
        <w:ind w:right="23"/>
        <w:rPr>
          <w:rFonts w:ascii="Arial" w:hAnsi="Arial"/>
          <w:sz w:val="22"/>
          <w:szCs w:val="28"/>
        </w:rPr>
      </w:pPr>
    </w:p>
    <w:p>
      <w:pPr>
        <w:tabs>
          <w:tab w:val="left" w:pos="1590"/>
        </w:tabs>
        <w:spacing w:line="360" w:lineRule="auto"/>
        <w:jc w:val="both"/>
        <w:rPr>
          <w:rFonts w:ascii="Arial" w:hAnsi="Arial" w:cs="Arial"/>
          <w:sz w:val="22"/>
          <w:szCs w:val="22"/>
        </w:rPr>
      </w:pPr>
      <w:r>
        <w:rPr>
          <w:rFonts w:ascii="Arial" w:hAnsi="Arial" w:cs="Arial"/>
          <w:sz w:val="22"/>
          <w:szCs w:val="22"/>
          <w:lang w:eastAsia="de-DE"/>
        </w:rPr>
        <w:t>In diesem Sommer steht der Donnerstag in Eschborn unter dem Motto „Raus in den Alltag!“. Immer um 18 Uhr startet mindestens ein geführter Spaziergang durch die Sommerausstellung „Alltagsmenschen“ im Eschborner Stadtgebiet oder im Skulpturenpark Niederhöchstadt. Für die Teilnahme an den 45-minütigen Spaziergängen i</w:t>
      </w:r>
      <w:r>
        <w:rPr>
          <w:rFonts w:ascii="Arial" w:hAnsi="Arial" w:cs="Arial"/>
          <w:sz w:val="22"/>
          <w:szCs w:val="22"/>
        </w:rPr>
        <w:t>st eine Anmeldung erforderlich.</w:t>
      </w:r>
    </w:p>
    <w:p>
      <w:pPr>
        <w:tabs>
          <w:tab w:val="left" w:pos="1590"/>
        </w:tabs>
        <w:spacing w:line="360" w:lineRule="auto"/>
        <w:jc w:val="both"/>
        <w:rPr>
          <w:rFonts w:ascii="Arial" w:hAnsi="Arial" w:cs="Arial"/>
          <w:sz w:val="22"/>
          <w:szCs w:val="22"/>
        </w:rPr>
      </w:pPr>
      <w:r>
        <w:rPr>
          <w:rFonts w:ascii="Arial" w:hAnsi="Arial" w:cs="Arial"/>
          <w:sz w:val="22"/>
          <w:szCs w:val="22"/>
        </w:rPr>
        <w:t xml:space="preserve"> </w:t>
      </w:r>
    </w:p>
    <w:p>
      <w:pPr>
        <w:tabs>
          <w:tab w:val="left" w:pos="1590"/>
        </w:tabs>
        <w:spacing w:line="360" w:lineRule="auto"/>
        <w:jc w:val="both"/>
        <w:rPr>
          <w:rFonts w:ascii="Arial" w:hAnsi="Arial" w:cs="Arial"/>
          <w:sz w:val="22"/>
          <w:szCs w:val="22"/>
          <w:lang w:eastAsia="de-DE"/>
        </w:rPr>
      </w:pPr>
      <w:r>
        <w:rPr>
          <w:rFonts w:ascii="Arial" w:hAnsi="Arial" w:cs="Arial"/>
          <w:sz w:val="22"/>
          <w:szCs w:val="22"/>
        </w:rPr>
        <w:t xml:space="preserve">Beim Theaterspaziergang im Skulpturenpark Niederhöchstadt </w:t>
      </w:r>
      <w:r>
        <w:rPr>
          <w:rFonts w:ascii="Arial" w:hAnsi="Arial" w:cs="Arial"/>
          <w:sz w:val="22"/>
          <w:szCs w:val="22"/>
          <w:lang w:eastAsia="de-DE"/>
        </w:rPr>
        <w:t xml:space="preserve">nehmen Uta </w:t>
      </w:r>
      <w:proofErr w:type="spellStart"/>
      <w:r>
        <w:rPr>
          <w:rFonts w:ascii="Arial" w:hAnsi="Arial" w:cs="Arial"/>
          <w:sz w:val="22"/>
          <w:szCs w:val="22"/>
          <w:lang w:eastAsia="de-DE"/>
        </w:rPr>
        <w:t>Nawrath</w:t>
      </w:r>
      <w:proofErr w:type="spellEnd"/>
      <w:r>
        <w:rPr>
          <w:rFonts w:ascii="Arial" w:hAnsi="Arial" w:cs="Arial"/>
          <w:sz w:val="22"/>
          <w:szCs w:val="22"/>
          <w:lang w:eastAsia="de-DE"/>
        </w:rPr>
        <w:t xml:space="preserve"> und Günther Henne vom Theaterhaus Frankfurt die Teilnehmenden mit auf eine Reise zum Mittelpunkt des Augenblicks. Die Skulpturen in der Innenstadt von Eschborn erwecken Marlene Zimmer und Christoph </w:t>
      </w:r>
      <w:proofErr w:type="spellStart"/>
      <w:r>
        <w:rPr>
          <w:rFonts w:ascii="Arial" w:hAnsi="Arial" w:cs="Arial"/>
          <w:sz w:val="22"/>
          <w:szCs w:val="22"/>
          <w:lang w:eastAsia="de-DE"/>
        </w:rPr>
        <w:t>Maasch</w:t>
      </w:r>
      <w:proofErr w:type="spellEnd"/>
      <w:r>
        <w:rPr>
          <w:rFonts w:ascii="Arial" w:hAnsi="Arial" w:cs="Arial"/>
          <w:sz w:val="22"/>
          <w:szCs w:val="22"/>
          <w:lang w:eastAsia="de-DE"/>
        </w:rPr>
        <w:t xml:space="preserve"> von der Dramatischen Bühne mit Poesie und viel Humor zum Leben.</w:t>
      </w:r>
    </w:p>
    <w:p>
      <w:pPr>
        <w:autoSpaceDE w:val="0"/>
        <w:autoSpaceDN w:val="0"/>
        <w:adjustRightInd w:val="0"/>
        <w:spacing w:line="360" w:lineRule="auto"/>
        <w:jc w:val="both"/>
        <w:rPr>
          <w:rFonts w:ascii="Arial" w:hAnsi="Arial" w:cs="Arial"/>
          <w:b/>
          <w:sz w:val="22"/>
          <w:szCs w:val="22"/>
          <w:lang w:eastAsia="de-DE"/>
        </w:rPr>
      </w:pPr>
      <w:r>
        <w:rPr>
          <w:rFonts w:ascii="Arial" w:hAnsi="Arial" w:cs="Arial"/>
          <w:b/>
          <w:sz w:val="22"/>
          <w:szCs w:val="22"/>
          <w:lang w:eastAsia="de-DE"/>
        </w:rPr>
        <w:t>Termine Theaterspaziergang:</w:t>
      </w:r>
    </w:p>
    <w:p>
      <w:pPr>
        <w:autoSpaceDE w:val="0"/>
        <w:autoSpaceDN w:val="0"/>
        <w:adjustRightInd w:val="0"/>
        <w:spacing w:line="360" w:lineRule="auto"/>
        <w:jc w:val="both"/>
        <w:rPr>
          <w:rFonts w:ascii="Arial" w:hAnsi="Arial" w:cs="Arial"/>
          <w:sz w:val="22"/>
          <w:szCs w:val="22"/>
          <w:lang w:eastAsia="de-DE"/>
        </w:rPr>
      </w:pPr>
      <w:r>
        <w:rPr>
          <w:rFonts w:ascii="Arial" w:hAnsi="Arial" w:cs="Arial"/>
          <w:sz w:val="22"/>
          <w:szCs w:val="22"/>
          <w:lang w:eastAsia="de-DE"/>
        </w:rPr>
        <w:t xml:space="preserve">Skulpturenpark, 18 Uhr: 10.06./17.06./15.07./19.08.  </w:t>
      </w:r>
    </w:p>
    <w:p>
      <w:pPr>
        <w:autoSpaceDE w:val="0"/>
        <w:autoSpaceDN w:val="0"/>
        <w:adjustRightInd w:val="0"/>
        <w:spacing w:line="360" w:lineRule="auto"/>
        <w:jc w:val="both"/>
        <w:rPr>
          <w:rFonts w:ascii="Arial" w:hAnsi="Arial" w:cs="Arial"/>
          <w:bCs/>
          <w:sz w:val="22"/>
          <w:szCs w:val="22"/>
          <w:lang w:eastAsia="de-DE"/>
        </w:rPr>
      </w:pPr>
      <w:r>
        <w:rPr>
          <w:rFonts w:ascii="Arial" w:hAnsi="Arial" w:cs="Arial"/>
          <w:bCs/>
          <w:sz w:val="22"/>
          <w:szCs w:val="22"/>
          <w:lang w:eastAsia="de-DE"/>
        </w:rPr>
        <w:t xml:space="preserve">Eschenplatz, 18 Uhr: 3.06./1.07./29.7./26.08. </w:t>
      </w:r>
    </w:p>
    <w:p>
      <w:pPr>
        <w:autoSpaceDE w:val="0"/>
        <w:autoSpaceDN w:val="0"/>
        <w:adjustRightInd w:val="0"/>
        <w:spacing w:line="360" w:lineRule="auto"/>
        <w:jc w:val="both"/>
        <w:rPr>
          <w:rFonts w:ascii="Arial" w:hAnsi="Arial" w:cs="Arial"/>
          <w:sz w:val="22"/>
          <w:szCs w:val="22"/>
          <w:lang w:eastAsia="de-DE"/>
        </w:rPr>
      </w:pPr>
    </w:p>
    <w:p>
      <w:pPr>
        <w:autoSpaceDE w:val="0"/>
        <w:autoSpaceDN w:val="0"/>
        <w:adjustRightInd w:val="0"/>
        <w:spacing w:line="360" w:lineRule="auto"/>
        <w:jc w:val="both"/>
        <w:rPr>
          <w:rFonts w:ascii="Arial" w:hAnsi="Arial" w:cs="Arial"/>
          <w:sz w:val="22"/>
          <w:szCs w:val="22"/>
          <w:lang w:eastAsia="de-DE"/>
        </w:rPr>
      </w:pPr>
    </w:p>
    <w:p>
      <w:pPr>
        <w:autoSpaceDE w:val="0"/>
        <w:autoSpaceDN w:val="0"/>
        <w:adjustRightInd w:val="0"/>
        <w:spacing w:line="360" w:lineRule="auto"/>
        <w:jc w:val="both"/>
        <w:rPr>
          <w:rFonts w:ascii="Arial" w:hAnsi="Arial" w:cs="Arial"/>
          <w:sz w:val="22"/>
          <w:szCs w:val="22"/>
        </w:rPr>
      </w:pPr>
      <w:r>
        <w:rPr>
          <w:rFonts w:ascii="Arial" w:hAnsi="Arial" w:cs="Arial"/>
          <w:sz w:val="22"/>
          <w:szCs w:val="22"/>
          <w:lang w:eastAsia="de-DE"/>
        </w:rPr>
        <w:t xml:space="preserve">Kunsthistorikerinnen und -historikern vermitteln während ihrer Führungen vom Eschenplatz ausgehend in Richtung Rathaus oder im Skulpturenpark Niederhöchstadt viel Wissenswertes zur künstlerischen Intention und Arbeitsweise der </w:t>
      </w:r>
      <w:r>
        <w:rPr>
          <w:rFonts w:ascii="Arial" w:hAnsi="Arial" w:cs="Arial"/>
          <w:sz w:val="22"/>
          <w:szCs w:val="22"/>
        </w:rPr>
        <w:t>Künstlerinnen Christel Lechner und Laura Lechner.</w:t>
      </w:r>
    </w:p>
    <w:p>
      <w:pPr>
        <w:autoSpaceDE w:val="0"/>
        <w:autoSpaceDN w:val="0"/>
        <w:adjustRightInd w:val="0"/>
        <w:spacing w:line="360" w:lineRule="auto"/>
        <w:jc w:val="both"/>
        <w:rPr>
          <w:rFonts w:ascii="Arial" w:hAnsi="Arial" w:cs="Arial"/>
          <w:b/>
          <w:sz w:val="22"/>
          <w:szCs w:val="22"/>
          <w:lang w:eastAsia="de-DE"/>
        </w:rPr>
      </w:pPr>
      <w:r>
        <w:rPr>
          <w:rFonts w:ascii="Arial" w:hAnsi="Arial" w:cs="Arial"/>
          <w:b/>
          <w:sz w:val="22"/>
          <w:szCs w:val="22"/>
          <w:lang w:eastAsia="de-DE"/>
        </w:rPr>
        <w:t>Termine Kunstführungen:</w:t>
      </w:r>
    </w:p>
    <w:p>
      <w:pPr>
        <w:autoSpaceDE w:val="0"/>
        <w:autoSpaceDN w:val="0"/>
        <w:adjustRightInd w:val="0"/>
        <w:spacing w:line="360" w:lineRule="auto"/>
        <w:jc w:val="both"/>
        <w:rPr>
          <w:rFonts w:ascii="Arial" w:hAnsi="Arial" w:cs="Arial"/>
          <w:sz w:val="22"/>
          <w:szCs w:val="22"/>
          <w:lang w:eastAsia="de-DE"/>
        </w:rPr>
      </w:pPr>
      <w:r>
        <w:rPr>
          <w:rFonts w:ascii="Arial" w:hAnsi="Arial" w:cs="Arial"/>
          <w:sz w:val="22"/>
          <w:szCs w:val="22"/>
          <w:lang w:eastAsia="de-DE"/>
        </w:rPr>
        <w:t xml:space="preserve">Skulpturenpark, 18 Uhr: 3.6./ 10.06./ 22.07./ 12.08. </w:t>
      </w:r>
    </w:p>
    <w:p>
      <w:pPr>
        <w:autoSpaceDE w:val="0"/>
        <w:autoSpaceDN w:val="0"/>
        <w:adjustRightInd w:val="0"/>
        <w:spacing w:line="360" w:lineRule="auto"/>
        <w:jc w:val="both"/>
        <w:rPr>
          <w:rFonts w:ascii="Arial" w:hAnsi="Arial" w:cs="Arial"/>
          <w:sz w:val="22"/>
          <w:szCs w:val="22"/>
          <w:lang w:eastAsia="de-DE"/>
        </w:rPr>
      </w:pPr>
      <w:r>
        <w:rPr>
          <w:rFonts w:ascii="Arial" w:hAnsi="Arial" w:cs="Arial"/>
          <w:sz w:val="22"/>
          <w:szCs w:val="22"/>
          <w:lang w:eastAsia="de-DE"/>
        </w:rPr>
        <w:t>Eschenplatz, 18 Uhr: 10.06./ 17.06./ 24.06./ 8.07./ 22.07./ 5.08.</w:t>
      </w:r>
    </w:p>
    <w:p>
      <w:pPr>
        <w:autoSpaceDE w:val="0"/>
        <w:autoSpaceDN w:val="0"/>
        <w:adjustRightInd w:val="0"/>
        <w:spacing w:line="360" w:lineRule="auto"/>
        <w:jc w:val="both"/>
        <w:rPr>
          <w:rFonts w:ascii="Arial" w:hAnsi="Arial" w:cs="Arial"/>
          <w:sz w:val="22"/>
          <w:szCs w:val="22"/>
          <w:lang w:eastAsia="de-DE"/>
        </w:rPr>
      </w:pPr>
    </w:p>
    <w:p>
      <w:pPr>
        <w:spacing w:line="360" w:lineRule="auto"/>
        <w:jc w:val="both"/>
        <w:rPr>
          <w:rFonts w:ascii="Arial" w:hAnsi="Arial" w:cs="Arial"/>
          <w:sz w:val="22"/>
          <w:szCs w:val="22"/>
        </w:rPr>
      </w:pPr>
      <w:r>
        <w:rPr>
          <w:rFonts w:ascii="Arial" w:hAnsi="Arial" w:cs="Arial"/>
          <w:sz w:val="22"/>
          <w:szCs w:val="22"/>
        </w:rPr>
        <w:t>Anmeldung können unter kultur@eschborn.de oder 06196-490 180 vorgenommen werden. Die Ausstellung dauert vom 13. Mai bis zum 24. Oktober 2021.</w:t>
      </w:r>
    </w:p>
    <w:p>
      <w:pPr>
        <w:spacing w:line="360" w:lineRule="auto"/>
        <w:jc w:val="both"/>
        <w:rPr>
          <w:rFonts w:ascii="Arial" w:hAnsi="Arial" w:cs="Arial"/>
          <w:sz w:val="22"/>
          <w:szCs w:val="22"/>
        </w:rPr>
      </w:pPr>
    </w:p>
    <w:p>
      <w:pPr>
        <w:spacing w:line="360" w:lineRule="auto"/>
        <w:jc w:val="both"/>
        <w:rPr>
          <w:rFonts w:ascii="Arial" w:hAnsi="Arial" w:cs="Arial"/>
          <w:sz w:val="22"/>
          <w:szCs w:val="22"/>
        </w:rPr>
      </w:pPr>
      <w:bookmarkStart w:id="0" w:name="_GoBack"/>
      <w:bookmarkEnd w:id="0"/>
      <w:r>
        <w:rPr>
          <w:rFonts w:ascii="Arial" w:hAnsi="Arial" w:cs="Arial"/>
          <w:sz w:val="22"/>
          <w:szCs w:val="22"/>
        </w:rPr>
        <w:t xml:space="preserve">Das Projekt wurde gefördert vom Kulturfonds Frankfurt </w:t>
      </w:r>
      <w:proofErr w:type="spellStart"/>
      <w:r>
        <w:rPr>
          <w:rFonts w:ascii="Arial" w:hAnsi="Arial" w:cs="Arial"/>
          <w:sz w:val="22"/>
          <w:szCs w:val="22"/>
        </w:rPr>
        <w:t>RheinMain</w:t>
      </w:r>
      <w:proofErr w:type="spellEnd"/>
      <w:r>
        <w:rPr>
          <w:rFonts w:ascii="Arial" w:hAnsi="Arial" w:cs="Arial"/>
          <w:sz w:val="22"/>
          <w:szCs w:val="22"/>
        </w:rPr>
        <w:t xml:space="preserve">. </w:t>
      </w:r>
    </w:p>
    <w:p>
      <w:pPr>
        <w:ind w:right="23"/>
        <w:rPr>
          <w:rFonts w:ascii="Arial" w:hAnsi="Arial"/>
          <w:sz w:val="22"/>
          <w:szCs w:val="28"/>
        </w:rPr>
      </w:pPr>
    </w:p>
    <w:p>
      <w:pPr>
        <w:ind w:right="23"/>
        <w:rPr>
          <w:rFonts w:ascii="Arial" w:hAnsi="Arial"/>
          <w:sz w:val="22"/>
          <w:szCs w:val="28"/>
        </w:rPr>
      </w:pPr>
    </w:p>
    <w:p>
      <w:pPr>
        <w:ind w:right="23"/>
        <w:rPr>
          <w:rFonts w:ascii="Arial" w:hAnsi="Arial" w:cs="Arial"/>
          <w:sz w:val="16"/>
          <w:szCs w:val="16"/>
        </w:rPr>
      </w:pPr>
      <w:r>
        <w:rPr>
          <w:rFonts w:ascii="Arial" w:hAnsi="Arial" w:cs="Arial"/>
          <w:sz w:val="16"/>
          <w:szCs w:val="16"/>
        </w:rPr>
        <w:t>Kontakt:</w:t>
      </w:r>
    </w:p>
    <w:p>
      <w:pPr>
        <w:ind w:right="23"/>
        <w:rPr>
          <w:rFonts w:ascii="Arial" w:hAnsi="Arial" w:cs="Arial"/>
          <w:sz w:val="16"/>
          <w:szCs w:val="16"/>
        </w:rPr>
      </w:pPr>
      <w:r>
        <w:rPr>
          <w:rFonts w:ascii="Arial" w:hAnsi="Arial" w:cs="Arial"/>
          <w:sz w:val="16"/>
          <w:szCs w:val="16"/>
        </w:rPr>
        <w:t>Stadtverwaltung Eschborn</w:t>
      </w:r>
    </w:p>
    <w:p>
      <w:pPr>
        <w:ind w:right="23"/>
        <w:jc w:val="both"/>
        <w:rPr>
          <w:rFonts w:ascii="Arial" w:hAnsi="Arial" w:cs="Arial"/>
          <w:sz w:val="16"/>
          <w:szCs w:val="16"/>
        </w:rPr>
      </w:pPr>
      <w:r>
        <w:rPr>
          <w:rFonts w:ascii="Arial" w:hAnsi="Arial" w:cs="Arial"/>
          <w:sz w:val="16"/>
          <w:szCs w:val="16"/>
        </w:rPr>
        <w:t>Pressestelle</w:t>
      </w:r>
    </w:p>
    <w:p>
      <w:pPr>
        <w:jc w:val="both"/>
        <w:rPr>
          <w:rFonts w:ascii="Arial" w:hAnsi="Arial"/>
          <w:sz w:val="16"/>
          <w:szCs w:val="16"/>
          <w:lang w:val="en-US"/>
        </w:rPr>
      </w:pPr>
      <w:r>
        <w:rPr>
          <w:rFonts w:ascii="Arial" w:hAnsi="Arial"/>
          <w:sz w:val="16"/>
          <w:szCs w:val="16"/>
        </w:rPr>
        <w:t xml:space="preserve">Telefon 06196. </w:t>
      </w:r>
      <w:r>
        <w:rPr>
          <w:rFonts w:ascii="Arial" w:hAnsi="Arial"/>
          <w:sz w:val="16"/>
          <w:szCs w:val="16"/>
          <w:lang w:val="en-US"/>
        </w:rPr>
        <w:t>490-104</w:t>
      </w:r>
    </w:p>
    <w:p>
      <w:pPr>
        <w:jc w:val="both"/>
        <w:rPr>
          <w:rFonts w:ascii="Arial" w:hAnsi="Arial"/>
          <w:color w:val="000000"/>
          <w:sz w:val="16"/>
          <w:szCs w:val="16"/>
          <w:lang w:val="en-US"/>
        </w:rPr>
      </w:pPr>
      <w:r>
        <w:rPr>
          <w:rFonts w:ascii="Arial" w:hAnsi="Arial"/>
          <w:color w:val="000000"/>
          <w:sz w:val="16"/>
          <w:szCs w:val="16"/>
          <w:lang w:val="en-US"/>
        </w:rPr>
        <w:t>Fax 06196. 490-400</w:t>
      </w:r>
    </w:p>
    <w:p>
      <w:pPr>
        <w:jc w:val="both"/>
        <w:rPr>
          <w:rFonts w:ascii="Arial" w:hAnsi="Arial"/>
          <w:color w:val="000000"/>
          <w:sz w:val="16"/>
          <w:szCs w:val="16"/>
          <w:lang w:val="en-US"/>
        </w:rPr>
      </w:pPr>
      <w:hyperlink r:id="rId8" w:history="1">
        <w:r>
          <w:rPr>
            <w:rStyle w:val="Hyperlink"/>
            <w:rFonts w:ascii="Arial" w:hAnsi="Arial"/>
            <w:color w:val="000000"/>
            <w:sz w:val="16"/>
            <w:szCs w:val="16"/>
            <w:u w:val="none"/>
            <w:lang w:val="en-US"/>
          </w:rPr>
          <w:t>presse@eschborn.de</w:t>
        </w:r>
      </w:hyperlink>
    </w:p>
    <w:p>
      <w:pPr>
        <w:jc w:val="both"/>
        <w:rPr>
          <w:rFonts w:ascii="Arial" w:hAnsi="Arial"/>
          <w:sz w:val="16"/>
          <w:szCs w:val="16"/>
          <w:lang w:val="en-US"/>
        </w:rPr>
      </w:pPr>
      <w:r>
        <w:rPr>
          <w:rFonts w:ascii="Arial" w:hAnsi="Arial"/>
          <w:sz w:val="16"/>
          <w:szCs w:val="16"/>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o:shapelayout v:ext="edit">
      <o:idmap v:ext="edit" data="1"/>
    </o:shapelayout>
  </w:shapeDefaults>
  <w:decimalSymbol w:val=","/>
  <w:listSeparator w:val=";"/>
  <w15:docId w15:val="{FEED4E89-B7E5-469C-8E89-10B7584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1584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1789</CharactersWithSpaces>
  <SharedDoc>false</SharedDoc>
  <HLinks>
    <vt:vector size="6" baseType="variant">
      <vt:variant>
        <vt:i4>3801110</vt:i4>
      </vt:variant>
      <vt:variant>
        <vt:i4>3</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 Senftner</dc:creator>
  <cp:lastModifiedBy>Beate Brendel</cp:lastModifiedBy>
  <cp:revision>3</cp:revision>
  <cp:lastPrinted>2021-05-27T13:08:00Z</cp:lastPrinted>
  <dcterms:created xsi:type="dcterms:W3CDTF">2021-05-31T08:22:00Z</dcterms:created>
  <dcterms:modified xsi:type="dcterms:W3CDTF">2021-05-31T08:38:00Z</dcterms:modified>
</cp:coreProperties>
</file>